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C2385" w14:textId="77777777" w:rsidR="006077D5" w:rsidRDefault="006077D5" w:rsidP="003218B6">
      <w:pPr>
        <w:pStyle w:val="NormalWeb"/>
        <w:spacing w:before="240" w:beforeAutospacing="0" w:after="0" w:afterAutospacing="0"/>
        <w:rPr>
          <w:rFonts w:ascii="Arial" w:hAnsi="Arial" w:cs="Arial"/>
          <w:color w:val="202020"/>
          <w:sz w:val="22"/>
          <w:szCs w:val="22"/>
          <w:u w:val="single"/>
        </w:rPr>
      </w:pPr>
      <w:bookmarkStart w:id="0" w:name="_GoBack"/>
      <w:bookmarkEnd w:id="0"/>
      <w:r>
        <w:rPr>
          <w:rFonts w:ascii="Arial" w:hAnsi="Arial" w:cs="Arial"/>
          <w:color w:val="202020"/>
          <w:sz w:val="22"/>
          <w:szCs w:val="22"/>
          <w:u w:val="single"/>
        </w:rPr>
        <w:t>Date:  June 19, 2020</w:t>
      </w:r>
    </w:p>
    <w:p w14:paraId="4A43941B" w14:textId="77777777" w:rsidR="006077D5" w:rsidRDefault="003218B6" w:rsidP="003218B6">
      <w:pPr>
        <w:pStyle w:val="NormalWeb"/>
        <w:spacing w:before="240" w:beforeAutospacing="0" w:after="0" w:afterAutospacing="0"/>
        <w:rPr>
          <w:rFonts w:ascii="Arial" w:hAnsi="Arial" w:cs="Arial"/>
          <w:color w:val="202020"/>
          <w:sz w:val="22"/>
          <w:szCs w:val="22"/>
        </w:rPr>
      </w:pPr>
      <w:r>
        <w:rPr>
          <w:rFonts w:ascii="Arial" w:hAnsi="Arial" w:cs="Arial"/>
          <w:color w:val="202020"/>
          <w:sz w:val="22"/>
          <w:szCs w:val="22"/>
          <w:u w:val="single"/>
        </w:rPr>
        <w:t>“Rule Comment”</w:t>
      </w:r>
    </w:p>
    <w:p w14:paraId="717FA243" w14:textId="28867BAE" w:rsidR="003218B6" w:rsidRPr="006077D5" w:rsidRDefault="003218B6" w:rsidP="003218B6">
      <w:pPr>
        <w:pStyle w:val="NormalWeb"/>
        <w:spacing w:before="240" w:beforeAutospacing="0" w:after="0" w:afterAutospacing="0"/>
        <w:rPr>
          <w:rFonts w:ascii="Arial" w:hAnsi="Arial" w:cs="Arial"/>
          <w:color w:val="202020"/>
          <w:sz w:val="22"/>
          <w:szCs w:val="22"/>
        </w:rPr>
      </w:pPr>
      <w:r>
        <w:rPr>
          <w:rFonts w:ascii="Arial" w:hAnsi="Arial" w:cs="Arial"/>
          <w:color w:val="202020"/>
          <w:sz w:val="22"/>
          <w:szCs w:val="22"/>
        </w:rPr>
        <w:t>to:</w:t>
      </w:r>
    </w:p>
    <w:p w14:paraId="4880D8DA" w14:textId="77777777" w:rsidR="003218B6" w:rsidRDefault="003218B6" w:rsidP="003218B6">
      <w:pPr>
        <w:pStyle w:val="NormalWeb"/>
        <w:spacing w:before="0" w:beforeAutospacing="0" w:after="0" w:afterAutospacing="0"/>
      </w:pPr>
      <w:r>
        <w:rPr>
          <w:rFonts w:ascii="Arial" w:hAnsi="Arial" w:cs="Arial"/>
          <w:color w:val="202020"/>
          <w:sz w:val="22"/>
          <w:szCs w:val="22"/>
        </w:rPr>
        <w:t>Clerk of the Supreme Court</w:t>
      </w:r>
    </w:p>
    <w:p w14:paraId="120C0E6C" w14:textId="77777777" w:rsidR="003218B6" w:rsidRDefault="003218B6" w:rsidP="003218B6">
      <w:pPr>
        <w:pStyle w:val="NormalWeb"/>
        <w:spacing w:before="0" w:beforeAutospacing="0" w:after="0" w:afterAutospacing="0"/>
      </w:pPr>
      <w:r>
        <w:rPr>
          <w:rFonts w:ascii="Arial" w:hAnsi="Arial" w:cs="Arial"/>
          <w:color w:val="202020"/>
          <w:sz w:val="22"/>
          <w:szCs w:val="22"/>
        </w:rPr>
        <w:t>1501 West Washington St., Room 402</w:t>
      </w:r>
    </w:p>
    <w:p w14:paraId="7391F5EF" w14:textId="13DFB365" w:rsidR="003218B6" w:rsidRDefault="003218B6" w:rsidP="003218B6">
      <w:pPr>
        <w:pStyle w:val="NormalWeb"/>
        <w:spacing w:before="0" w:beforeAutospacing="0" w:after="0" w:afterAutospacing="0"/>
        <w:rPr>
          <w:rFonts w:ascii="Arial" w:hAnsi="Arial" w:cs="Arial"/>
          <w:color w:val="202020"/>
          <w:sz w:val="22"/>
          <w:szCs w:val="22"/>
        </w:rPr>
      </w:pPr>
      <w:r>
        <w:rPr>
          <w:rFonts w:ascii="Arial" w:hAnsi="Arial" w:cs="Arial"/>
          <w:color w:val="202020"/>
          <w:sz w:val="22"/>
          <w:szCs w:val="22"/>
        </w:rPr>
        <w:t xml:space="preserve">Phoenix, Arizona 85007  </w:t>
      </w:r>
    </w:p>
    <w:p w14:paraId="07F1E929" w14:textId="668A7799" w:rsidR="003218B6" w:rsidRDefault="003218B6" w:rsidP="003218B6">
      <w:pPr>
        <w:pStyle w:val="NormalWeb"/>
        <w:spacing w:before="0" w:beforeAutospacing="0" w:after="0" w:afterAutospacing="0"/>
        <w:rPr>
          <w:rFonts w:ascii="Arial" w:hAnsi="Arial" w:cs="Arial"/>
          <w:color w:val="202020"/>
          <w:sz w:val="22"/>
          <w:szCs w:val="22"/>
        </w:rPr>
      </w:pPr>
    </w:p>
    <w:p w14:paraId="691B2124" w14:textId="52C5C41E" w:rsidR="003218B6" w:rsidRDefault="003218B6" w:rsidP="003218B6">
      <w:pPr>
        <w:pStyle w:val="NormalWeb"/>
        <w:spacing w:before="0" w:beforeAutospacing="0" w:after="0" w:afterAutospacing="0"/>
        <w:rPr>
          <w:rFonts w:ascii="Arial" w:hAnsi="Arial" w:cs="Arial"/>
          <w:color w:val="202020"/>
          <w:sz w:val="22"/>
          <w:szCs w:val="22"/>
        </w:rPr>
      </w:pPr>
      <w:r>
        <w:rPr>
          <w:rFonts w:ascii="Arial" w:hAnsi="Arial" w:cs="Arial"/>
          <w:color w:val="202020"/>
          <w:sz w:val="22"/>
          <w:szCs w:val="22"/>
        </w:rPr>
        <w:t>From:</w:t>
      </w:r>
    </w:p>
    <w:p w14:paraId="70C83D2E" w14:textId="77777777" w:rsidR="003218B6" w:rsidRDefault="003218B6" w:rsidP="003218B6">
      <w:pPr>
        <w:pStyle w:val="NormalWeb"/>
        <w:spacing w:before="0" w:beforeAutospacing="0" w:after="0" w:afterAutospacing="0"/>
      </w:pPr>
      <w:proofErr w:type="spellStart"/>
      <w:r>
        <w:rPr>
          <w:rFonts w:ascii="Arial" w:hAnsi="Arial" w:cs="Arial"/>
          <w:color w:val="202020"/>
          <w:sz w:val="22"/>
          <w:szCs w:val="22"/>
        </w:rPr>
        <w:t>Pinny</w:t>
      </w:r>
      <w:proofErr w:type="spellEnd"/>
      <w:r>
        <w:rPr>
          <w:rFonts w:ascii="Arial" w:hAnsi="Arial" w:cs="Arial"/>
          <w:color w:val="202020"/>
          <w:sz w:val="22"/>
          <w:szCs w:val="22"/>
        </w:rPr>
        <w:t xml:space="preserve"> </w:t>
      </w:r>
      <w:proofErr w:type="spellStart"/>
      <w:r>
        <w:rPr>
          <w:rFonts w:ascii="Arial" w:hAnsi="Arial" w:cs="Arial"/>
          <w:color w:val="202020"/>
          <w:sz w:val="22"/>
          <w:szCs w:val="22"/>
        </w:rPr>
        <w:t>Sheoran</w:t>
      </w:r>
      <w:proofErr w:type="spellEnd"/>
      <w:r>
        <w:rPr>
          <w:rFonts w:ascii="Arial" w:hAnsi="Arial" w:cs="Arial"/>
          <w:color w:val="202020"/>
          <w:sz w:val="22"/>
          <w:szCs w:val="22"/>
        </w:rPr>
        <w:t>, Citizen US, Resident State of Arizona, Maricopa County.  Registered to Vote</w:t>
      </w:r>
    </w:p>
    <w:p w14:paraId="4CDFEE5E" w14:textId="77777777" w:rsidR="003218B6" w:rsidRDefault="003218B6" w:rsidP="003218B6">
      <w:pPr>
        <w:pStyle w:val="NormalWeb"/>
        <w:spacing w:before="0" w:beforeAutospacing="0" w:after="0" w:afterAutospacing="0"/>
      </w:pPr>
      <w:r>
        <w:rPr>
          <w:rFonts w:ascii="Arial" w:hAnsi="Arial" w:cs="Arial"/>
          <w:color w:val="202020"/>
          <w:sz w:val="22"/>
          <w:szCs w:val="22"/>
        </w:rPr>
        <w:t>9975 E Sutton Drive</w:t>
      </w:r>
    </w:p>
    <w:p w14:paraId="45C87247" w14:textId="35D4D760" w:rsidR="003218B6" w:rsidRDefault="003218B6" w:rsidP="003218B6">
      <w:pPr>
        <w:pStyle w:val="NormalWeb"/>
        <w:spacing w:before="0" w:beforeAutospacing="0" w:after="0" w:afterAutospacing="0"/>
        <w:rPr>
          <w:rFonts w:ascii="Arial" w:hAnsi="Arial" w:cs="Arial"/>
          <w:color w:val="202020"/>
          <w:sz w:val="22"/>
          <w:szCs w:val="22"/>
        </w:rPr>
      </w:pPr>
      <w:r>
        <w:rPr>
          <w:rFonts w:ascii="Arial" w:hAnsi="Arial" w:cs="Arial"/>
          <w:color w:val="202020"/>
          <w:sz w:val="22"/>
          <w:szCs w:val="22"/>
        </w:rPr>
        <w:t>Scottsdale, Arizona 85260</w:t>
      </w:r>
    </w:p>
    <w:p w14:paraId="41573F96" w14:textId="2E447853" w:rsidR="003218B6" w:rsidRDefault="003218B6" w:rsidP="003218B6">
      <w:pPr>
        <w:pStyle w:val="NormalWeb"/>
        <w:spacing w:before="0" w:beforeAutospacing="0" w:after="0" w:afterAutospacing="0"/>
        <w:rPr>
          <w:rFonts w:ascii="Arial" w:hAnsi="Arial" w:cs="Arial"/>
          <w:color w:val="202020"/>
          <w:sz w:val="22"/>
          <w:szCs w:val="22"/>
        </w:rPr>
      </w:pPr>
      <w:r>
        <w:rPr>
          <w:rFonts w:ascii="Arial" w:hAnsi="Arial" w:cs="Arial"/>
          <w:color w:val="202020"/>
          <w:sz w:val="22"/>
          <w:szCs w:val="22"/>
        </w:rPr>
        <w:t xml:space="preserve">Email: </w:t>
      </w:r>
      <w:hyperlink r:id="rId5" w:history="1">
        <w:r w:rsidRPr="0086310E">
          <w:rPr>
            <w:rStyle w:val="Hyperlink"/>
            <w:rFonts w:ascii="Arial" w:hAnsi="Arial" w:cs="Arial"/>
            <w:sz w:val="22"/>
            <w:szCs w:val="22"/>
          </w:rPr>
          <w:t>pinny.sheoran@gmail.com</w:t>
        </w:r>
      </w:hyperlink>
    </w:p>
    <w:p w14:paraId="7ECCD7FB" w14:textId="4065627A" w:rsidR="003218B6" w:rsidRDefault="003218B6" w:rsidP="003218B6">
      <w:pPr>
        <w:pStyle w:val="NormalWeb"/>
        <w:spacing w:before="0" w:beforeAutospacing="0" w:after="0" w:afterAutospacing="0"/>
        <w:rPr>
          <w:rFonts w:ascii="Arial" w:hAnsi="Arial" w:cs="Arial"/>
          <w:color w:val="202020"/>
          <w:sz w:val="22"/>
          <w:szCs w:val="22"/>
        </w:rPr>
      </w:pPr>
      <w:r>
        <w:rPr>
          <w:rFonts w:ascii="Arial" w:hAnsi="Arial" w:cs="Arial"/>
          <w:color w:val="202020"/>
          <w:sz w:val="22"/>
          <w:szCs w:val="22"/>
        </w:rPr>
        <w:t>Phone: 480-540-4934</w:t>
      </w:r>
    </w:p>
    <w:p w14:paraId="0C7FC3CE" w14:textId="1C877561" w:rsidR="003218B6" w:rsidRDefault="003218B6" w:rsidP="003218B6">
      <w:pPr>
        <w:pStyle w:val="NormalWeb"/>
        <w:spacing w:before="0" w:beforeAutospacing="0" w:after="0" w:afterAutospacing="0"/>
        <w:rPr>
          <w:rFonts w:ascii="Arial" w:hAnsi="Arial" w:cs="Arial"/>
          <w:color w:val="202020"/>
          <w:sz w:val="22"/>
          <w:szCs w:val="22"/>
        </w:rPr>
      </w:pPr>
    </w:p>
    <w:p w14:paraId="13AEBEEA" w14:textId="535D506E" w:rsidR="003218B6" w:rsidRDefault="003218B6" w:rsidP="003218B6">
      <w:pPr>
        <w:pStyle w:val="NormalWeb"/>
        <w:spacing w:before="0" w:beforeAutospacing="0" w:after="0" w:afterAutospacing="0"/>
        <w:rPr>
          <w:rFonts w:ascii="Georgia" w:hAnsi="Georgia"/>
          <w:spacing w:val="2"/>
          <w:sz w:val="23"/>
          <w:szCs w:val="23"/>
        </w:rPr>
      </w:pPr>
      <w:r>
        <w:rPr>
          <w:rFonts w:ascii="Georgia" w:hAnsi="Georgia"/>
          <w:spacing w:val="2"/>
          <w:sz w:val="23"/>
          <w:szCs w:val="23"/>
        </w:rPr>
        <w:t>Comment Re:  R-20-0035 PETITION TO AMEND THE PROCEDURES FOR NOMINATIONS FOR THE INDEPENDENT REDISTRICTING COMMISSION</w:t>
      </w:r>
    </w:p>
    <w:p w14:paraId="3DE37A55" w14:textId="5AD8D7B5" w:rsidR="003218B6" w:rsidRDefault="003218B6" w:rsidP="003218B6">
      <w:pPr>
        <w:pStyle w:val="NormalWeb"/>
        <w:spacing w:before="0" w:beforeAutospacing="0" w:after="0" w:afterAutospacing="0"/>
        <w:rPr>
          <w:rFonts w:ascii="Georgia" w:hAnsi="Georgia"/>
          <w:spacing w:val="2"/>
          <w:sz w:val="23"/>
          <w:szCs w:val="23"/>
        </w:rPr>
      </w:pPr>
    </w:p>
    <w:p w14:paraId="4D9D723D" w14:textId="649705A3" w:rsidR="003218B6" w:rsidRPr="003218B6" w:rsidRDefault="003218B6" w:rsidP="003218B6">
      <w:pPr>
        <w:spacing w:after="0" w:line="240" w:lineRule="auto"/>
        <w:rPr>
          <w:rFonts w:ascii="Times New Roman" w:eastAsia="Times New Roman" w:hAnsi="Times New Roman" w:cs="Times New Roman"/>
          <w:sz w:val="24"/>
          <w:szCs w:val="24"/>
        </w:rPr>
      </w:pPr>
      <w:r>
        <w:rPr>
          <w:rFonts w:ascii="Arial" w:eastAsia="Times New Roman" w:hAnsi="Arial" w:cs="Arial"/>
          <w:color w:val="202020"/>
        </w:rPr>
        <w:t xml:space="preserve">Honorable </w:t>
      </w:r>
      <w:r w:rsidRPr="003218B6">
        <w:rPr>
          <w:rFonts w:ascii="Arial" w:eastAsia="Times New Roman" w:hAnsi="Arial" w:cs="Arial"/>
          <w:color w:val="202020"/>
        </w:rPr>
        <w:t>Justices of the Arizona Supreme Court:</w:t>
      </w:r>
    </w:p>
    <w:p w14:paraId="2C3461A2" w14:textId="77777777" w:rsidR="003218B6" w:rsidRPr="003218B6" w:rsidRDefault="003218B6" w:rsidP="003218B6">
      <w:pPr>
        <w:spacing w:after="0" w:line="240" w:lineRule="auto"/>
        <w:rPr>
          <w:rFonts w:ascii="Times New Roman" w:eastAsia="Times New Roman" w:hAnsi="Times New Roman" w:cs="Times New Roman"/>
          <w:sz w:val="24"/>
          <w:szCs w:val="24"/>
        </w:rPr>
      </w:pPr>
    </w:p>
    <w:p w14:paraId="709244A9" w14:textId="5F315A0C" w:rsidR="003218B6" w:rsidRPr="003218B6" w:rsidRDefault="003218B6" w:rsidP="003218B6">
      <w:pPr>
        <w:spacing w:after="0" w:line="240" w:lineRule="auto"/>
        <w:rPr>
          <w:rFonts w:ascii="Times New Roman" w:eastAsia="Times New Roman" w:hAnsi="Times New Roman" w:cs="Times New Roman"/>
          <w:sz w:val="24"/>
          <w:szCs w:val="24"/>
        </w:rPr>
      </w:pPr>
      <w:r w:rsidRPr="003218B6">
        <w:rPr>
          <w:rFonts w:ascii="Arial" w:eastAsia="Times New Roman" w:hAnsi="Arial" w:cs="Arial"/>
          <w:color w:val="202020"/>
        </w:rPr>
        <w:t>I urge you, PLEASE DO NOT ADOPT the proposed rule change in procedures for nominations for the Independent Redistricting Commission.  These rule changes will significantly affect the transparency of the Independent Redistricting Commission</w:t>
      </w:r>
      <w:r w:rsidR="00B118A2">
        <w:rPr>
          <w:rFonts w:ascii="Arial" w:eastAsia="Times New Roman" w:hAnsi="Arial" w:cs="Arial"/>
          <w:color w:val="202020"/>
        </w:rPr>
        <w:t xml:space="preserve"> and erode public trust.</w:t>
      </w:r>
      <w:r w:rsidRPr="003218B6">
        <w:rPr>
          <w:rFonts w:ascii="Arial" w:eastAsia="Times New Roman" w:hAnsi="Arial" w:cs="Arial"/>
          <w:color w:val="202020"/>
        </w:rPr>
        <w:t>  </w:t>
      </w:r>
    </w:p>
    <w:p w14:paraId="36610C2B" w14:textId="77777777" w:rsidR="003218B6" w:rsidRPr="003218B6" w:rsidRDefault="003218B6" w:rsidP="003218B6">
      <w:pPr>
        <w:spacing w:after="0" w:line="240" w:lineRule="auto"/>
        <w:rPr>
          <w:rFonts w:ascii="Times New Roman" w:eastAsia="Times New Roman" w:hAnsi="Times New Roman" w:cs="Times New Roman"/>
          <w:sz w:val="24"/>
          <w:szCs w:val="24"/>
        </w:rPr>
      </w:pPr>
    </w:p>
    <w:p w14:paraId="441CA25D" w14:textId="6D7E6C60" w:rsidR="003218B6" w:rsidRPr="003218B6" w:rsidRDefault="003218B6" w:rsidP="003218B6">
      <w:pPr>
        <w:spacing w:after="0" w:line="240" w:lineRule="auto"/>
        <w:rPr>
          <w:rFonts w:ascii="Times New Roman" w:eastAsia="Times New Roman" w:hAnsi="Times New Roman" w:cs="Times New Roman"/>
          <w:sz w:val="24"/>
          <w:szCs w:val="24"/>
        </w:rPr>
      </w:pPr>
      <w:r w:rsidRPr="003218B6">
        <w:rPr>
          <w:rFonts w:ascii="Arial" w:eastAsia="Times New Roman" w:hAnsi="Arial" w:cs="Arial"/>
          <w:color w:val="202020"/>
        </w:rPr>
        <w:t>The public voted overwhelmingly for the formation of the Arizona Independent Redistricting Commission, with the expectation of public participation and input in the work of the commission, including transparency</w:t>
      </w:r>
      <w:r w:rsidR="00B118A2">
        <w:rPr>
          <w:rFonts w:ascii="Arial" w:eastAsia="Times New Roman" w:hAnsi="Arial" w:cs="Arial"/>
          <w:color w:val="202020"/>
        </w:rPr>
        <w:t xml:space="preserve"> and </w:t>
      </w:r>
      <w:r w:rsidRPr="003218B6">
        <w:rPr>
          <w:rFonts w:ascii="Arial" w:eastAsia="Times New Roman" w:hAnsi="Arial" w:cs="Arial"/>
          <w:color w:val="202020"/>
        </w:rPr>
        <w:t>independence in all aspects of the Independent Commission</w:t>
      </w:r>
      <w:r w:rsidR="00B118A2">
        <w:rPr>
          <w:rFonts w:ascii="Arial" w:eastAsia="Times New Roman" w:hAnsi="Arial" w:cs="Arial"/>
          <w:color w:val="202020"/>
        </w:rPr>
        <w:t>,</w:t>
      </w:r>
      <w:r w:rsidRPr="003218B6">
        <w:rPr>
          <w:rFonts w:ascii="Arial" w:eastAsia="Times New Roman" w:hAnsi="Arial" w:cs="Arial"/>
          <w:color w:val="202020"/>
        </w:rPr>
        <w:t xml:space="preserve"> from the nomination of candidates to selection</w:t>
      </w:r>
      <w:r w:rsidR="00B118A2">
        <w:rPr>
          <w:rFonts w:ascii="Arial" w:eastAsia="Times New Roman" w:hAnsi="Arial" w:cs="Arial"/>
          <w:color w:val="202020"/>
        </w:rPr>
        <w:t xml:space="preserve"> of</w:t>
      </w:r>
      <w:r w:rsidRPr="003218B6">
        <w:rPr>
          <w:rFonts w:ascii="Arial" w:eastAsia="Times New Roman" w:hAnsi="Arial" w:cs="Arial"/>
          <w:color w:val="202020"/>
        </w:rPr>
        <w:t xml:space="preserve"> commissioners to the actual work of the commission. This rule betrays the trust of Arizona citizens, and denies them full knowledge of one of the most significant aspects of the IRC, the nomination and subsequent selection of </w:t>
      </w:r>
      <w:r w:rsidR="00B118A2">
        <w:rPr>
          <w:rFonts w:ascii="Arial" w:eastAsia="Times New Roman" w:hAnsi="Arial" w:cs="Arial"/>
          <w:color w:val="202020"/>
        </w:rPr>
        <w:t xml:space="preserve">Independent Redistricting </w:t>
      </w:r>
      <w:r w:rsidRPr="003218B6">
        <w:rPr>
          <w:rFonts w:ascii="Arial" w:eastAsia="Times New Roman" w:hAnsi="Arial" w:cs="Arial"/>
          <w:color w:val="202020"/>
        </w:rPr>
        <w:t>Commissioners.</w:t>
      </w:r>
    </w:p>
    <w:p w14:paraId="198DB456" w14:textId="77777777" w:rsidR="003218B6" w:rsidRPr="003218B6" w:rsidRDefault="003218B6" w:rsidP="003218B6">
      <w:pPr>
        <w:spacing w:after="0" w:line="240" w:lineRule="auto"/>
        <w:rPr>
          <w:rFonts w:ascii="Times New Roman" w:eastAsia="Times New Roman" w:hAnsi="Times New Roman" w:cs="Times New Roman"/>
          <w:sz w:val="24"/>
          <w:szCs w:val="24"/>
        </w:rPr>
      </w:pPr>
    </w:p>
    <w:p w14:paraId="6C4C05F4" w14:textId="6C79E10B" w:rsidR="003218B6" w:rsidRPr="003218B6" w:rsidRDefault="003218B6" w:rsidP="003218B6">
      <w:pPr>
        <w:spacing w:after="0" w:line="240" w:lineRule="auto"/>
        <w:rPr>
          <w:rFonts w:ascii="Times New Roman" w:eastAsia="Times New Roman" w:hAnsi="Times New Roman" w:cs="Times New Roman"/>
          <w:sz w:val="24"/>
          <w:szCs w:val="24"/>
        </w:rPr>
      </w:pPr>
      <w:r w:rsidRPr="003218B6">
        <w:rPr>
          <w:rFonts w:ascii="Arial" w:eastAsia="Times New Roman" w:hAnsi="Arial" w:cs="Arial"/>
          <w:color w:val="202020"/>
        </w:rPr>
        <w:t xml:space="preserve">The public has a right to know what is being decided by the Commission and how the individuals who are to serve the citizens of Arizona were appointed. This public knowledge must include not only the qualifications submitted by the Candidates, but also any external commendations or denigrations, that </w:t>
      </w:r>
      <w:r w:rsidR="00B118A2">
        <w:rPr>
          <w:rFonts w:ascii="Arial" w:eastAsia="Times New Roman" w:hAnsi="Arial" w:cs="Arial"/>
          <w:color w:val="202020"/>
        </w:rPr>
        <w:t>would exert</w:t>
      </w:r>
      <w:r w:rsidRPr="003218B6">
        <w:rPr>
          <w:rFonts w:ascii="Arial" w:eastAsia="Times New Roman" w:hAnsi="Arial" w:cs="Arial"/>
          <w:color w:val="202020"/>
        </w:rPr>
        <w:t xml:space="preserve"> undue influence from individuals with special interests who do not reflect the will and interests of </w:t>
      </w:r>
      <w:proofErr w:type="gramStart"/>
      <w:r w:rsidRPr="003218B6">
        <w:rPr>
          <w:rFonts w:ascii="Arial" w:eastAsia="Times New Roman" w:hAnsi="Arial" w:cs="Arial"/>
          <w:color w:val="202020"/>
        </w:rPr>
        <w:t>the majority of</w:t>
      </w:r>
      <w:proofErr w:type="gramEnd"/>
      <w:r w:rsidRPr="003218B6">
        <w:rPr>
          <w:rFonts w:ascii="Arial" w:eastAsia="Times New Roman" w:hAnsi="Arial" w:cs="Arial"/>
          <w:color w:val="202020"/>
        </w:rPr>
        <w:t xml:space="preserve"> the citizens of Arizona.</w:t>
      </w:r>
    </w:p>
    <w:p w14:paraId="3B8D631E" w14:textId="77777777" w:rsidR="003218B6" w:rsidRPr="003218B6" w:rsidRDefault="003218B6" w:rsidP="003218B6">
      <w:pPr>
        <w:spacing w:after="0" w:line="240" w:lineRule="auto"/>
        <w:rPr>
          <w:rFonts w:ascii="Times New Roman" w:eastAsia="Times New Roman" w:hAnsi="Times New Roman" w:cs="Times New Roman"/>
          <w:sz w:val="24"/>
          <w:szCs w:val="24"/>
        </w:rPr>
      </w:pPr>
    </w:p>
    <w:p w14:paraId="3A204AF1" w14:textId="77777777" w:rsidR="003218B6" w:rsidRPr="003218B6" w:rsidRDefault="003218B6" w:rsidP="003218B6">
      <w:pPr>
        <w:spacing w:after="0" w:line="240" w:lineRule="auto"/>
        <w:rPr>
          <w:rFonts w:ascii="Times New Roman" w:eastAsia="Times New Roman" w:hAnsi="Times New Roman" w:cs="Times New Roman"/>
          <w:sz w:val="24"/>
          <w:szCs w:val="24"/>
        </w:rPr>
      </w:pPr>
      <w:r w:rsidRPr="003218B6">
        <w:rPr>
          <w:rFonts w:ascii="Arial" w:eastAsia="Times New Roman" w:hAnsi="Arial" w:cs="Arial"/>
          <w:color w:val="202020"/>
        </w:rPr>
        <w:t>My objections to this rule are:</w:t>
      </w:r>
    </w:p>
    <w:p w14:paraId="03E7DF9D" w14:textId="77777777" w:rsidR="003218B6" w:rsidRPr="003218B6" w:rsidRDefault="003218B6" w:rsidP="003218B6">
      <w:pPr>
        <w:spacing w:after="0" w:line="240" w:lineRule="auto"/>
        <w:rPr>
          <w:rFonts w:ascii="Times New Roman" w:eastAsia="Times New Roman" w:hAnsi="Times New Roman" w:cs="Times New Roman"/>
          <w:sz w:val="24"/>
          <w:szCs w:val="24"/>
        </w:rPr>
      </w:pPr>
    </w:p>
    <w:p w14:paraId="71848F03" w14:textId="77777777" w:rsidR="003218B6" w:rsidRPr="003218B6" w:rsidRDefault="003218B6" w:rsidP="003218B6">
      <w:pPr>
        <w:pStyle w:val="ListParagraph"/>
        <w:numPr>
          <w:ilvl w:val="0"/>
          <w:numId w:val="1"/>
        </w:numPr>
        <w:spacing w:after="0" w:line="240" w:lineRule="auto"/>
        <w:rPr>
          <w:rFonts w:ascii="Times New Roman" w:eastAsia="Times New Roman" w:hAnsi="Times New Roman" w:cs="Times New Roman"/>
          <w:sz w:val="24"/>
          <w:szCs w:val="24"/>
        </w:rPr>
      </w:pPr>
      <w:r w:rsidRPr="003218B6">
        <w:rPr>
          <w:rFonts w:ascii="Arial" w:eastAsia="Times New Roman" w:hAnsi="Arial" w:cs="Arial"/>
          <w:color w:val="202020"/>
        </w:rPr>
        <w:t xml:space="preserve">The proposed revisions create “confidential” (i.e., shielded from the public) information in three areas: </w:t>
      </w:r>
    </w:p>
    <w:p w14:paraId="06C27261" w14:textId="39024FCB" w:rsidR="003218B6" w:rsidRPr="00B118A2" w:rsidRDefault="003218B6" w:rsidP="00B118A2">
      <w:pPr>
        <w:pStyle w:val="ListParagraph"/>
        <w:numPr>
          <w:ilvl w:val="0"/>
          <w:numId w:val="3"/>
        </w:numPr>
        <w:spacing w:after="0" w:line="240" w:lineRule="auto"/>
        <w:rPr>
          <w:rFonts w:ascii="Times New Roman" w:eastAsia="Times New Roman" w:hAnsi="Times New Roman" w:cs="Times New Roman"/>
          <w:sz w:val="24"/>
          <w:szCs w:val="24"/>
        </w:rPr>
      </w:pPr>
      <w:r w:rsidRPr="00B118A2">
        <w:rPr>
          <w:rFonts w:ascii="Arial" w:eastAsia="Times New Roman" w:hAnsi="Arial" w:cs="Arial"/>
          <w:color w:val="202020"/>
        </w:rPr>
        <w:t xml:space="preserve">a new confidential section on the application form (Revised Rule 131(d)); </w:t>
      </w:r>
    </w:p>
    <w:p w14:paraId="6954B174" w14:textId="76B4B108" w:rsidR="003218B6" w:rsidRPr="00B118A2" w:rsidRDefault="003218B6" w:rsidP="00B118A2">
      <w:pPr>
        <w:pStyle w:val="ListParagraph"/>
        <w:numPr>
          <w:ilvl w:val="0"/>
          <w:numId w:val="3"/>
        </w:numPr>
        <w:spacing w:after="0" w:line="240" w:lineRule="auto"/>
        <w:rPr>
          <w:rFonts w:ascii="Times New Roman" w:eastAsia="Times New Roman" w:hAnsi="Times New Roman" w:cs="Times New Roman"/>
          <w:sz w:val="24"/>
          <w:szCs w:val="24"/>
        </w:rPr>
      </w:pPr>
      <w:r w:rsidRPr="00B118A2">
        <w:rPr>
          <w:rFonts w:ascii="Arial" w:eastAsia="Times New Roman" w:hAnsi="Arial" w:cs="Arial"/>
          <w:color w:val="202020"/>
        </w:rPr>
        <w:t>information designated by third parties as “confidential” (Revised Rule 131(e)(1); and</w:t>
      </w:r>
    </w:p>
    <w:p w14:paraId="5CA9B00F" w14:textId="48D5CDF4" w:rsidR="003218B6" w:rsidRPr="00B118A2" w:rsidRDefault="003218B6" w:rsidP="00B118A2">
      <w:pPr>
        <w:pStyle w:val="ListParagraph"/>
        <w:numPr>
          <w:ilvl w:val="0"/>
          <w:numId w:val="3"/>
        </w:numPr>
        <w:spacing w:after="0" w:line="240" w:lineRule="auto"/>
        <w:rPr>
          <w:rFonts w:ascii="Times New Roman" w:eastAsia="Times New Roman" w:hAnsi="Times New Roman" w:cs="Times New Roman"/>
          <w:sz w:val="24"/>
          <w:szCs w:val="24"/>
        </w:rPr>
      </w:pPr>
      <w:r w:rsidRPr="00B118A2">
        <w:rPr>
          <w:rFonts w:ascii="Arial" w:eastAsia="Times New Roman" w:hAnsi="Arial" w:cs="Arial"/>
          <w:color w:val="202020"/>
        </w:rPr>
        <w:t>personal notes and procedural emails created by members of CACA (Revised Rule 131(e)(2)-(3)</w:t>
      </w:r>
      <w:proofErr w:type="gramStart"/>
      <w:r w:rsidRPr="00B118A2">
        <w:rPr>
          <w:rFonts w:ascii="Arial" w:eastAsia="Times New Roman" w:hAnsi="Arial" w:cs="Arial"/>
          <w:color w:val="202020"/>
        </w:rPr>
        <w:t>) .</w:t>
      </w:r>
      <w:proofErr w:type="gramEnd"/>
      <w:r w:rsidRPr="00B118A2">
        <w:rPr>
          <w:rFonts w:ascii="Arial" w:eastAsia="Times New Roman" w:hAnsi="Arial" w:cs="Arial"/>
          <w:color w:val="202020"/>
        </w:rPr>
        <w:t xml:space="preserve">  </w:t>
      </w:r>
    </w:p>
    <w:p w14:paraId="717A3843" w14:textId="74D412BA" w:rsidR="003218B6" w:rsidRPr="003218B6" w:rsidRDefault="003218B6" w:rsidP="003218B6">
      <w:pPr>
        <w:pStyle w:val="ListParagraph"/>
        <w:numPr>
          <w:ilvl w:val="1"/>
          <w:numId w:val="1"/>
        </w:numPr>
        <w:spacing w:after="0" w:line="240" w:lineRule="auto"/>
        <w:rPr>
          <w:rFonts w:ascii="Times New Roman" w:eastAsia="Times New Roman" w:hAnsi="Times New Roman" w:cs="Times New Roman"/>
          <w:sz w:val="24"/>
          <w:szCs w:val="24"/>
        </w:rPr>
      </w:pPr>
      <w:r w:rsidRPr="003218B6">
        <w:rPr>
          <w:rFonts w:ascii="Arial" w:eastAsia="Times New Roman" w:hAnsi="Arial" w:cs="Arial"/>
          <w:color w:val="202020"/>
        </w:rPr>
        <w:lastRenderedPageBreak/>
        <w:t>These proposed rules make it more difficult for the public to trust the candidate review process and to be confident that the best qualified candidates have been included in the pool of nominees. </w:t>
      </w:r>
    </w:p>
    <w:p w14:paraId="78CD6550" w14:textId="44110D2D" w:rsidR="003218B6" w:rsidRPr="003218B6" w:rsidRDefault="003218B6" w:rsidP="003218B6">
      <w:pPr>
        <w:spacing w:after="0" w:line="240" w:lineRule="auto"/>
        <w:ind w:firstLine="60"/>
        <w:rPr>
          <w:rFonts w:ascii="Times New Roman" w:eastAsia="Times New Roman" w:hAnsi="Times New Roman" w:cs="Times New Roman"/>
          <w:sz w:val="24"/>
          <w:szCs w:val="24"/>
        </w:rPr>
      </w:pPr>
    </w:p>
    <w:p w14:paraId="7AB49B61" w14:textId="77777777" w:rsidR="003218B6" w:rsidRPr="003218B6" w:rsidRDefault="003218B6" w:rsidP="003218B6">
      <w:pPr>
        <w:pStyle w:val="ListParagraph"/>
        <w:numPr>
          <w:ilvl w:val="0"/>
          <w:numId w:val="1"/>
        </w:numPr>
        <w:spacing w:after="0" w:line="240" w:lineRule="auto"/>
        <w:rPr>
          <w:rFonts w:ascii="Times New Roman" w:eastAsia="Times New Roman" w:hAnsi="Times New Roman" w:cs="Times New Roman"/>
          <w:sz w:val="24"/>
          <w:szCs w:val="24"/>
        </w:rPr>
      </w:pPr>
      <w:r w:rsidRPr="003218B6">
        <w:rPr>
          <w:rFonts w:ascii="Arial" w:eastAsia="Times New Roman" w:hAnsi="Arial" w:cs="Arial"/>
          <w:color w:val="202020"/>
        </w:rPr>
        <w:t>The purpose of the new confidential section on the application is undefined.  It raises suspicions among the public that they are not hearing the full story from applicants about their qualifications and why they are applying.  Is something damaging in their backgrounds being concealed?</w:t>
      </w:r>
    </w:p>
    <w:p w14:paraId="7DB9D909" w14:textId="77777777" w:rsidR="003218B6" w:rsidRPr="003218B6" w:rsidRDefault="003218B6" w:rsidP="003218B6">
      <w:pPr>
        <w:spacing w:after="0" w:line="240" w:lineRule="auto"/>
        <w:rPr>
          <w:rFonts w:ascii="Times New Roman" w:eastAsia="Times New Roman" w:hAnsi="Times New Roman" w:cs="Times New Roman"/>
          <w:sz w:val="24"/>
          <w:szCs w:val="24"/>
        </w:rPr>
      </w:pPr>
    </w:p>
    <w:p w14:paraId="5DC837C3" w14:textId="77777777" w:rsidR="003218B6" w:rsidRPr="003218B6" w:rsidRDefault="003218B6" w:rsidP="003218B6">
      <w:pPr>
        <w:pStyle w:val="ListParagraph"/>
        <w:numPr>
          <w:ilvl w:val="0"/>
          <w:numId w:val="1"/>
        </w:numPr>
        <w:spacing w:after="0" w:line="240" w:lineRule="auto"/>
        <w:rPr>
          <w:rFonts w:ascii="Times New Roman" w:eastAsia="Times New Roman" w:hAnsi="Times New Roman" w:cs="Times New Roman"/>
          <w:sz w:val="24"/>
          <w:szCs w:val="24"/>
        </w:rPr>
      </w:pPr>
      <w:r w:rsidRPr="003218B6">
        <w:rPr>
          <w:rFonts w:ascii="Arial" w:eastAsia="Times New Roman" w:hAnsi="Arial" w:cs="Arial"/>
          <w:color w:val="202020"/>
        </w:rPr>
        <w:t>The ability of any third party to submit comments and to designate them as confidential is alarming.   It opens the door to influences by unknown organizations and individuals.  Untrue and unsubstantiated comments could be submitted about a nominee and concealed from the public.  Even the names of third parties submitting comments would be held secret. </w:t>
      </w:r>
    </w:p>
    <w:p w14:paraId="651019AA" w14:textId="77777777" w:rsidR="003218B6" w:rsidRPr="003218B6" w:rsidRDefault="003218B6" w:rsidP="003218B6">
      <w:pPr>
        <w:spacing w:after="0" w:line="240" w:lineRule="auto"/>
        <w:rPr>
          <w:rFonts w:ascii="Times New Roman" w:eastAsia="Times New Roman" w:hAnsi="Times New Roman" w:cs="Times New Roman"/>
          <w:sz w:val="24"/>
          <w:szCs w:val="24"/>
        </w:rPr>
      </w:pPr>
    </w:p>
    <w:p w14:paraId="35B58931" w14:textId="77777777" w:rsidR="003218B6" w:rsidRPr="003218B6" w:rsidRDefault="003218B6" w:rsidP="003218B6">
      <w:pPr>
        <w:pStyle w:val="ListParagraph"/>
        <w:numPr>
          <w:ilvl w:val="0"/>
          <w:numId w:val="1"/>
        </w:numPr>
        <w:spacing w:after="0" w:line="240" w:lineRule="auto"/>
        <w:rPr>
          <w:rFonts w:ascii="Times New Roman" w:eastAsia="Times New Roman" w:hAnsi="Times New Roman" w:cs="Times New Roman"/>
          <w:sz w:val="24"/>
          <w:szCs w:val="24"/>
        </w:rPr>
      </w:pPr>
      <w:r w:rsidRPr="003218B6">
        <w:rPr>
          <w:rFonts w:ascii="Arial" w:eastAsia="Times New Roman" w:hAnsi="Arial" w:cs="Arial"/>
          <w:color w:val="202020"/>
        </w:rPr>
        <w:t>Placing personal notes and procedural emails into a confidential category makes the process less open and transparent and circumvents Arizona public records law.  It leaves the CACA commissioners free to decide what is procedural and what is substantive.</w:t>
      </w:r>
    </w:p>
    <w:p w14:paraId="105CEF00" w14:textId="77777777" w:rsidR="003218B6" w:rsidRPr="003218B6" w:rsidRDefault="003218B6" w:rsidP="003218B6">
      <w:pPr>
        <w:spacing w:after="0" w:line="240" w:lineRule="auto"/>
        <w:rPr>
          <w:rFonts w:ascii="Times New Roman" w:eastAsia="Times New Roman" w:hAnsi="Times New Roman" w:cs="Times New Roman"/>
          <w:sz w:val="24"/>
          <w:szCs w:val="24"/>
        </w:rPr>
      </w:pPr>
    </w:p>
    <w:p w14:paraId="58499071" w14:textId="77777777" w:rsidR="003218B6" w:rsidRPr="003218B6" w:rsidRDefault="003218B6" w:rsidP="003218B6">
      <w:pPr>
        <w:pStyle w:val="ListParagraph"/>
        <w:numPr>
          <w:ilvl w:val="0"/>
          <w:numId w:val="1"/>
        </w:numPr>
        <w:spacing w:after="0" w:line="240" w:lineRule="auto"/>
        <w:rPr>
          <w:rFonts w:ascii="Times New Roman" w:eastAsia="Times New Roman" w:hAnsi="Times New Roman" w:cs="Times New Roman"/>
          <w:sz w:val="24"/>
          <w:szCs w:val="24"/>
        </w:rPr>
      </w:pPr>
      <w:r w:rsidRPr="003218B6">
        <w:rPr>
          <w:rFonts w:ascii="Arial" w:eastAsia="Times New Roman" w:hAnsi="Arial" w:cs="Arial"/>
          <w:color w:val="202020"/>
        </w:rPr>
        <w:t>Secrecy is antithetical to democracy.  An open, transparent, public process is essential to the fair redistricting of Arizona.</w:t>
      </w:r>
    </w:p>
    <w:p w14:paraId="193716CB" w14:textId="77777777" w:rsidR="003218B6" w:rsidRPr="003218B6" w:rsidRDefault="003218B6" w:rsidP="003218B6">
      <w:pPr>
        <w:spacing w:after="0" w:line="240" w:lineRule="auto"/>
        <w:rPr>
          <w:rFonts w:ascii="Times New Roman" w:eastAsia="Times New Roman" w:hAnsi="Times New Roman" w:cs="Times New Roman"/>
          <w:sz w:val="24"/>
          <w:szCs w:val="24"/>
        </w:rPr>
      </w:pPr>
    </w:p>
    <w:p w14:paraId="7172381E" w14:textId="77777777" w:rsidR="003218B6" w:rsidRPr="003218B6" w:rsidRDefault="003218B6" w:rsidP="003218B6">
      <w:pPr>
        <w:spacing w:after="0" w:line="240" w:lineRule="auto"/>
        <w:rPr>
          <w:rFonts w:ascii="Times New Roman" w:eastAsia="Times New Roman" w:hAnsi="Times New Roman" w:cs="Times New Roman"/>
          <w:sz w:val="24"/>
          <w:szCs w:val="24"/>
        </w:rPr>
      </w:pPr>
      <w:r w:rsidRPr="003218B6">
        <w:rPr>
          <w:rFonts w:ascii="Arial" w:eastAsia="Times New Roman" w:hAnsi="Arial" w:cs="Arial"/>
          <w:color w:val="202020"/>
        </w:rPr>
        <w:t>Sincerely</w:t>
      </w:r>
    </w:p>
    <w:p w14:paraId="45DFD6F3" w14:textId="77777777" w:rsidR="003218B6" w:rsidRPr="003218B6" w:rsidRDefault="003218B6" w:rsidP="003218B6">
      <w:pPr>
        <w:spacing w:after="0" w:line="240" w:lineRule="auto"/>
        <w:rPr>
          <w:rFonts w:ascii="Times New Roman" w:eastAsia="Times New Roman" w:hAnsi="Times New Roman" w:cs="Times New Roman"/>
          <w:sz w:val="24"/>
          <w:szCs w:val="24"/>
        </w:rPr>
      </w:pPr>
      <w:proofErr w:type="spellStart"/>
      <w:r w:rsidRPr="003218B6">
        <w:rPr>
          <w:rFonts w:ascii="Arial" w:eastAsia="Times New Roman" w:hAnsi="Arial" w:cs="Arial"/>
          <w:color w:val="202020"/>
        </w:rPr>
        <w:t>Pinny</w:t>
      </w:r>
      <w:proofErr w:type="spellEnd"/>
      <w:r w:rsidRPr="003218B6">
        <w:rPr>
          <w:rFonts w:ascii="Arial" w:eastAsia="Times New Roman" w:hAnsi="Arial" w:cs="Arial"/>
          <w:color w:val="202020"/>
        </w:rPr>
        <w:t xml:space="preserve"> </w:t>
      </w:r>
      <w:proofErr w:type="spellStart"/>
      <w:r w:rsidRPr="003218B6">
        <w:rPr>
          <w:rFonts w:ascii="Arial" w:eastAsia="Times New Roman" w:hAnsi="Arial" w:cs="Arial"/>
          <w:color w:val="202020"/>
        </w:rPr>
        <w:t>Sheoran</w:t>
      </w:r>
      <w:proofErr w:type="spellEnd"/>
    </w:p>
    <w:p w14:paraId="4BD829DF" w14:textId="77777777" w:rsidR="003218B6" w:rsidRDefault="003218B6" w:rsidP="003218B6">
      <w:pPr>
        <w:pStyle w:val="NormalWeb"/>
        <w:spacing w:before="0" w:beforeAutospacing="0" w:after="0" w:afterAutospacing="0"/>
        <w:rPr>
          <w:rFonts w:ascii="Georgia" w:hAnsi="Georgia"/>
          <w:spacing w:val="2"/>
          <w:sz w:val="23"/>
          <w:szCs w:val="23"/>
        </w:rPr>
      </w:pPr>
    </w:p>
    <w:p w14:paraId="626FD947" w14:textId="77777777" w:rsidR="003218B6" w:rsidRDefault="003218B6" w:rsidP="003218B6">
      <w:pPr>
        <w:pStyle w:val="NormalWeb"/>
        <w:spacing w:before="0" w:beforeAutospacing="0" w:after="0" w:afterAutospacing="0"/>
      </w:pPr>
    </w:p>
    <w:p w14:paraId="14071E8A" w14:textId="35027288" w:rsidR="003218B6" w:rsidRPr="003218B6" w:rsidRDefault="003218B6" w:rsidP="003218B6">
      <w:pPr>
        <w:pStyle w:val="NormalWeb"/>
        <w:spacing w:before="0" w:beforeAutospacing="0" w:after="0" w:afterAutospacing="0"/>
        <w:rPr>
          <w:rFonts w:ascii="Arial" w:hAnsi="Arial" w:cs="Arial"/>
          <w:color w:val="202020"/>
          <w:sz w:val="22"/>
          <w:szCs w:val="22"/>
        </w:rPr>
      </w:pPr>
    </w:p>
    <w:p w14:paraId="6BA524B1" w14:textId="77777777" w:rsidR="00172A8A" w:rsidRDefault="00172A8A"/>
    <w:sectPr w:rsidR="00172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B4B44"/>
    <w:multiLevelType w:val="hybridMultilevel"/>
    <w:tmpl w:val="415E3B40"/>
    <w:lvl w:ilvl="0" w:tplc="356000DC">
      <w:start w:val="1"/>
      <w:numFmt w:val="decimal"/>
      <w:lvlText w:val="(%1)"/>
      <w:lvlJc w:val="left"/>
      <w:pPr>
        <w:ind w:left="1440" w:hanging="360"/>
      </w:pPr>
      <w:rPr>
        <w:rFonts w:ascii="Arial" w:hAnsi="Arial" w:cs="Arial" w:hint="default"/>
        <w:color w:val="20202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F6A4E8C"/>
    <w:multiLevelType w:val="hybridMultilevel"/>
    <w:tmpl w:val="42BA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4521D5"/>
    <w:multiLevelType w:val="hybridMultilevel"/>
    <w:tmpl w:val="4D981F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38"/>
    <w:rsid w:val="00172A8A"/>
    <w:rsid w:val="003218B6"/>
    <w:rsid w:val="006077D5"/>
    <w:rsid w:val="007D2038"/>
    <w:rsid w:val="00B118A2"/>
    <w:rsid w:val="00D0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8F86"/>
  <w15:chartTrackingRefBased/>
  <w15:docId w15:val="{DC6CF9CD-B771-4FE5-8502-7050AB0A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8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18B6"/>
    <w:rPr>
      <w:color w:val="0563C1" w:themeColor="hyperlink"/>
      <w:u w:val="single"/>
    </w:rPr>
  </w:style>
  <w:style w:type="character" w:styleId="UnresolvedMention">
    <w:name w:val="Unresolved Mention"/>
    <w:basedOn w:val="DefaultParagraphFont"/>
    <w:uiPriority w:val="99"/>
    <w:semiHidden/>
    <w:unhideWhenUsed/>
    <w:rsid w:val="003218B6"/>
    <w:rPr>
      <w:color w:val="605E5C"/>
      <w:shd w:val="clear" w:color="auto" w:fill="E1DFDD"/>
    </w:rPr>
  </w:style>
  <w:style w:type="paragraph" w:styleId="ListParagraph">
    <w:name w:val="List Paragraph"/>
    <w:basedOn w:val="Normal"/>
    <w:uiPriority w:val="34"/>
    <w:qFormat/>
    <w:rsid w:val="00321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249250">
      <w:bodyDiv w:val="1"/>
      <w:marLeft w:val="0"/>
      <w:marRight w:val="0"/>
      <w:marTop w:val="0"/>
      <w:marBottom w:val="0"/>
      <w:divBdr>
        <w:top w:val="none" w:sz="0" w:space="0" w:color="auto"/>
        <w:left w:val="none" w:sz="0" w:space="0" w:color="auto"/>
        <w:bottom w:val="none" w:sz="0" w:space="0" w:color="auto"/>
        <w:right w:val="none" w:sz="0" w:space="0" w:color="auto"/>
      </w:divBdr>
    </w:div>
    <w:div w:id="1164274232">
      <w:bodyDiv w:val="1"/>
      <w:marLeft w:val="0"/>
      <w:marRight w:val="0"/>
      <w:marTop w:val="0"/>
      <w:marBottom w:val="0"/>
      <w:divBdr>
        <w:top w:val="none" w:sz="0" w:space="0" w:color="auto"/>
        <w:left w:val="none" w:sz="0" w:space="0" w:color="auto"/>
        <w:bottom w:val="none" w:sz="0" w:space="0" w:color="auto"/>
        <w:right w:val="none" w:sz="0" w:space="0" w:color="auto"/>
      </w:divBdr>
    </w:div>
    <w:div w:id="16680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nny.sheor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Pinny Sheoran</dc:creator>
  <cp:keywords/>
  <dc:description/>
  <cp:lastModifiedBy>Fox, Yolanda</cp:lastModifiedBy>
  <cp:revision>2</cp:revision>
  <cp:lastPrinted>2020-06-19T19:59:00Z</cp:lastPrinted>
  <dcterms:created xsi:type="dcterms:W3CDTF">2020-06-22T14:38:00Z</dcterms:created>
  <dcterms:modified xsi:type="dcterms:W3CDTF">2020-06-22T14:38:00Z</dcterms:modified>
</cp:coreProperties>
</file>